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0AA" w:rsidRPr="00874E16" w:rsidRDefault="00874E16" w:rsidP="00874E16">
      <w:pPr>
        <w:tabs>
          <w:tab w:val="center" w:pos="4819"/>
          <w:tab w:val="left" w:pos="54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E3133" w:rsidRPr="00874E1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23E0277" wp14:editId="5FF169E5">
            <wp:simplePos x="0" y="0"/>
            <wp:positionH relativeFrom="column">
              <wp:posOffset>2628900</wp:posOffset>
            </wp:positionH>
            <wp:positionV relativeFrom="paragraph">
              <wp:posOffset>33020</wp:posOffset>
            </wp:positionV>
            <wp:extent cx="500380" cy="59309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ab/>
      </w:r>
    </w:p>
    <w:p w:rsidR="006530AA" w:rsidRPr="00874E16" w:rsidRDefault="006530AA" w:rsidP="00127B07">
      <w:pPr>
        <w:jc w:val="center"/>
        <w:rPr>
          <w:b/>
          <w:sz w:val="28"/>
          <w:szCs w:val="28"/>
        </w:rPr>
      </w:pPr>
    </w:p>
    <w:p w:rsidR="005E3133" w:rsidRPr="00874E16" w:rsidRDefault="005E3133" w:rsidP="00127B07">
      <w:pPr>
        <w:jc w:val="center"/>
        <w:rPr>
          <w:b/>
          <w:sz w:val="28"/>
          <w:szCs w:val="28"/>
        </w:rPr>
      </w:pPr>
    </w:p>
    <w:p w:rsidR="00127B07" w:rsidRPr="00874E16" w:rsidRDefault="00127B07" w:rsidP="00127B07">
      <w:pPr>
        <w:jc w:val="center"/>
        <w:rPr>
          <w:b/>
          <w:sz w:val="28"/>
          <w:szCs w:val="28"/>
        </w:rPr>
      </w:pPr>
    </w:p>
    <w:p w:rsidR="00874E16" w:rsidRPr="00874E16" w:rsidRDefault="00874E16" w:rsidP="00874E16">
      <w:pPr>
        <w:jc w:val="center"/>
        <w:rPr>
          <w:b/>
          <w:sz w:val="28"/>
          <w:szCs w:val="28"/>
        </w:rPr>
      </w:pPr>
      <w:r w:rsidRPr="00874E16">
        <w:rPr>
          <w:b/>
          <w:sz w:val="28"/>
          <w:szCs w:val="28"/>
        </w:rPr>
        <w:t>Российская Федерация</w:t>
      </w:r>
    </w:p>
    <w:p w:rsidR="00874E16" w:rsidRPr="00874E16" w:rsidRDefault="00874E16" w:rsidP="00874E16">
      <w:pPr>
        <w:jc w:val="center"/>
        <w:rPr>
          <w:b/>
          <w:sz w:val="28"/>
          <w:szCs w:val="28"/>
        </w:rPr>
      </w:pPr>
      <w:r w:rsidRPr="00874E16">
        <w:rPr>
          <w:b/>
          <w:sz w:val="28"/>
          <w:szCs w:val="28"/>
        </w:rPr>
        <w:t xml:space="preserve">  Новгородская область</w:t>
      </w:r>
    </w:p>
    <w:p w:rsidR="00874E16" w:rsidRPr="00874E16" w:rsidRDefault="00874E16" w:rsidP="00874E16">
      <w:pPr>
        <w:jc w:val="center"/>
        <w:rPr>
          <w:b/>
          <w:sz w:val="28"/>
          <w:szCs w:val="28"/>
        </w:rPr>
      </w:pPr>
      <w:r w:rsidRPr="00874E16">
        <w:rPr>
          <w:b/>
          <w:sz w:val="28"/>
          <w:szCs w:val="28"/>
        </w:rPr>
        <w:t xml:space="preserve">  Новгородский муниципальный район</w:t>
      </w:r>
    </w:p>
    <w:p w:rsidR="00BC7E67" w:rsidRPr="00874E16" w:rsidRDefault="00874E16" w:rsidP="00874E16">
      <w:pPr>
        <w:jc w:val="center"/>
        <w:rPr>
          <w:b/>
          <w:sz w:val="28"/>
          <w:szCs w:val="28"/>
        </w:rPr>
      </w:pPr>
      <w:r w:rsidRPr="00874E16">
        <w:rPr>
          <w:b/>
          <w:sz w:val="28"/>
          <w:szCs w:val="28"/>
        </w:rPr>
        <w:t xml:space="preserve">   АДМИНИСТРАЦИЯ БРОННИЦКОГО СЕЛЬСКОГО ПОСЕЛЕНИЯ</w:t>
      </w:r>
    </w:p>
    <w:p w:rsidR="00BC7E67" w:rsidRPr="00874E16" w:rsidRDefault="00BC7E67" w:rsidP="00127B07">
      <w:pPr>
        <w:jc w:val="center"/>
        <w:rPr>
          <w:b/>
          <w:sz w:val="28"/>
          <w:szCs w:val="28"/>
        </w:rPr>
      </w:pPr>
    </w:p>
    <w:p w:rsidR="00874E16" w:rsidRPr="00874E16" w:rsidRDefault="00874E16" w:rsidP="00127B07">
      <w:pPr>
        <w:jc w:val="center"/>
        <w:rPr>
          <w:b/>
          <w:sz w:val="28"/>
          <w:szCs w:val="28"/>
        </w:rPr>
      </w:pPr>
    </w:p>
    <w:p w:rsidR="006530AA" w:rsidRPr="00874E16" w:rsidRDefault="006530AA" w:rsidP="00127B07">
      <w:pPr>
        <w:jc w:val="center"/>
        <w:rPr>
          <w:b/>
          <w:sz w:val="28"/>
          <w:szCs w:val="28"/>
        </w:rPr>
      </w:pPr>
      <w:r w:rsidRPr="00874E16">
        <w:rPr>
          <w:b/>
          <w:sz w:val="28"/>
          <w:szCs w:val="28"/>
        </w:rPr>
        <w:t>ПОСТАНОВЛЕНИЕ</w:t>
      </w:r>
    </w:p>
    <w:p w:rsidR="006530AA" w:rsidRPr="00874E16" w:rsidRDefault="006530AA" w:rsidP="00127B07">
      <w:pPr>
        <w:jc w:val="center"/>
        <w:rPr>
          <w:b/>
          <w:sz w:val="28"/>
          <w:szCs w:val="28"/>
        </w:rPr>
      </w:pPr>
    </w:p>
    <w:p w:rsidR="00BC7E67" w:rsidRPr="00874E16" w:rsidRDefault="00BC7E67" w:rsidP="00127B07">
      <w:pPr>
        <w:jc w:val="center"/>
        <w:rPr>
          <w:sz w:val="28"/>
          <w:szCs w:val="28"/>
        </w:rPr>
      </w:pPr>
    </w:p>
    <w:p w:rsidR="00BC7E67" w:rsidRPr="00874E16" w:rsidRDefault="00BC7E67" w:rsidP="006530AA">
      <w:pPr>
        <w:jc w:val="both"/>
        <w:rPr>
          <w:sz w:val="28"/>
          <w:szCs w:val="28"/>
        </w:rPr>
      </w:pPr>
    </w:p>
    <w:p w:rsidR="00127B07" w:rsidRPr="00874E16" w:rsidRDefault="00127B07" w:rsidP="00127B0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7B07" w:rsidRPr="00874E16" w:rsidRDefault="00127B07" w:rsidP="00127B07">
      <w:pPr>
        <w:rPr>
          <w:rFonts w:eastAsiaTheme="minorHAnsi"/>
          <w:sz w:val="28"/>
          <w:szCs w:val="28"/>
          <w:lang w:eastAsia="en-US"/>
        </w:rPr>
      </w:pPr>
      <w:r w:rsidRPr="00874E16">
        <w:rPr>
          <w:rFonts w:eastAsiaTheme="minorHAnsi"/>
          <w:sz w:val="28"/>
          <w:szCs w:val="28"/>
          <w:lang w:eastAsia="en-US"/>
        </w:rPr>
        <w:t xml:space="preserve">от </w:t>
      </w:r>
      <w:r w:rsidR="009916B0">
        <w:rPr>
          <w:rFonts w:eastAsiaTheme="minorHAnsi"/>
          <w:sz w:val="28"/>
          <w:szCs w:val="28"/>
          <w:lang w:eastAsia="en-US"/>
        </w:rPr>
        <w:t>14.05.2020</w:t>
      </w:r>
      <w:r w:rsidR="00874E16">
        <w:rPr>
          <w:rFonts w:eastAsiaTheme="minorHAnsi"/>
          <w:sz w:val="28"/>
          <w:szCs w:val="28"/>
          <w:lang w:eastAsia="en-US"/>
        </w:rPr>
        <w:t xml:space="preserve">   </w:t>
      </w:r>
      <w:proofErr w:type="gramStart"/>
      <w:r w:rsidRPr="00874E16">
        <w:rPr>
          <w:rFonts w:eastAsiaTheme="minorHAnsi"/>
          <w:sz w:val="28"/>
          <w:szCs w:val="28"/>
          <w:lang w:eastAsia="en-US"/>
        </w:rPr>
        <w:t xml:space="preserve">№  </w:t>
      </w:r>
      <w:r w:rsidR="009916B0">
        <w:rPr>
          <w:rFonts w:eastAsiaTheme="minorHAnsi"/>
          <w:sz w:val="28"/>
          <w:szCs w:val="28"/>
          <w:lang w:eastAsia="en-US"/>
        </w:rPr>
        <w:t>71</w:t>
      </w:r>
      <w:proofErr w:type="gramEnd"/>
    </w:p>
    <w:p w:rsidR="00127B07" w:rsidRPr="00874E16" w:rsidRDefault="00127B07" w:rsidP="00127B07">
      <w:pPr>
        <w:rPr>
          <w:rFonts w:eastAsiaTheme="minorHAnsi"/>
          <w:sz w:val="28"/>
          <w:szCs w:val="28"/>
          <w:lang w:eastAsia="en-US"/>
        </w:rPr>
      </w:pPr>
      <w:r w:rsidRPr="00874E16">
        <w:rPr>
          <w:rFonts w:eastAsiaTheme="minorHAnsi"/>
          <w:sz w:val="28"/>
          <w:szCs w:val="28"/>
          <w:lang w:eastAsia="en-US"/>
        </w:rPr>
        <w:t>с. Бронница</w:t>
      </w:r>
    </w:p>
    <w:p w:rsidR="00127B07" w:rsidRPr="00874E16" w:rsidRDefault="00127B07" w:rsidP="00127B07">
      <w:pPr>
        <w:rPr>
          <w:rFonts w:eastAsiaTheme="minorHAnsi"/>
          <w:sz w:val="28"/>
          <w:szCs w:val="28"/>
          <w:lang w:eastAsia="en-US"/>
        </w:rPr>
      </w:pPr>
    </w:p>
    <w:p w:rsidR="00127B07" w:rsidRPr="00874E16" w:rsidRDefault="00127B07" w:rsidP="00127B07">
      <w:pPr>
        <w:rPr>
          <w:rFonts w:eastAsiaTheme="minorHAnsi"/>
          <w:sz w:val="28"/>
          <w:szCs w:val="28"/>
          <w:lang w:eastAsia="en-US"/>
        </w:rPr>
      </w:pPr>
    </w:p>
    <w:p w:rsidR="00127B07" w:rsidRPr="00874E16" w:rsidRDefault="009916B0" w:rsidP="00127B07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Об отмене постановления </w:t>
      </w:r>
      <w:r w:rsidR="00127B07" w:rsidRPr="00874E16">
        <w:rPr>
          <w:rFonts w:eastAsiaTheme="minorHAnsi"/>
          <w:b/>
          <w:sz w:val="28"/>
          <w:szCs w:val="28"/>
          <w:lang w:eastAsia="en-US"/>
        </w:rPr>
        <w:t>Администрации</w:t>
      </w:r>
    </w:p>
    <w:p w:rsidR="009916B0" w:rsidRDefault="00127B07" w:rsidP="00127B07">
      <w:pPr>
        <w:rPr>
          <w:rFonts w:eastAsiaTheme="minorHAnsi"/>
          <w:b/>
          <w:sz w:val="28"/>
          <w:szCs w:val="28"/>
          <w:lang w:eastAsia="en-US"/>
        </w:rPr>
      </w:pPr>
      <w:r w:rsidRPr="00874E16">
        <w:rPr>
          <w:rFonts w:eastAsiaTheme="minorHAnsi"/>
          <w:b/>
          <w:sz w:val="28"/>
          <w:szCs w:val="28"/>
          <w:lang w:eastAsia="en-US"/>
        </w:rPr>
        <w:t>Бронницкого сельского поселения</w:t>
      </w:r>
    </w:p>
    <w:p w:rsidR="00127B07" w:rsidRPr="00874E16" w:rsidRDefault="00127B07" w:rsidP="00127B07">
      <w:pPr>
        <w:rPr>
          <w:rFonts w:eastAsiaTheme="minorHAnsi"/>
          <w:b/>
          <w:sz w:val="28"/>
          <w:szCs w:val="28"/>
          <w:lang w:eastAsia="en-US"/>
        </w:rPr>
      </w:pPr>
      <w:r w:rsidRPr="00874E16">
        <w:rPr>
          <w:rFonts w:eastAsiaTheme="minorHAnsi"/>
          <w:b/>
          <w:sz w:val="28"/>
          <w:szCs w:val="28"/>
          <w:lang w:eastAsia="en-US"/>
        </w:rPr>
        <w:t xml:space="preserve">от </w:t>
      </w:r>
      <w:proofErr w:type="gramStart"/>
      <w:r w:rsidR="00874E16" w:rsidRPr="00874E16">
        <w:rPr>
          <w:rFonts w:eastAsiaTheme="minorHAnsi"/>
          <w:b/>
          <w:sz w:val="28"/>
          <w:szCs w:val="28"/>
          <w:lang w:eastAsia="en-US"/>
        </w:rPr>
        <w:t>30.03.2020</w:t>
      </w:r>
      <w:r w:rsidRPr="00874E16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74E16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74E16">
        <w:rPr>
          <w:rFonts w:eastAsiaTheme="minorHAnsi"/>
          <w:b/>
          <w:sz w:val="28"/>
          <w:szCs w:val="28"/>
          <w:lang w:eastAsia="en-US"/>
        </w:rPr>
        <w:t>№</w:t>
      </w:r>
      <w:proofErr w:type="gramEnd"/>
      <w:r w:rsidRPr="00874E16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74E16">
        <w:rPr>
          <w:rFonts w:eastAsiaTheme="minorHAnsi"/>
          <w:b/>
          <w:sz w:val="28"/>
          <w:szCs w:val="28"/>
          <w:lang w:eastAsia="en-US"/>
        </w:rPr>
        <w:t>4</w:t>
      </w:r>
      <w:r w:rsidRPr="00874E16">
        <w:rPr>
          <w:rFonts w:eastAsiaTheme="minorHAnsi"/>
          <w:b/>
          <w:sz w:val="28"/>
          <w:szCs w:val="28"/>
          <w:lang w:eastAsia="en-US"/>
        </w:rPr>
        <w:t>8</w:t>
      </w:r>
    </w:p>
    <w:p w:rsidR="00127B07" w:rsidRPr="00874E16" w:rsidRDefault="00127B07" w:rsidP="00127B07">
      <w:pPr>
        <w:rPr>
          <w:rFonts w:eastAsiaTheme="minorHAnsi"/>
          <w:b/>
          <w:sz w:val="28"/>
          <w:szCs w:val="28"/>
          <w:lang w:eastAsia="en-US"/>
        </w:rPr>
      </w:pPr>
    </w:p>
    <w:p w:rsidR="00127B07" w:rsidRPr="00874E16" w:rsidRDefault="00127B07" w:rsidP="00127B07">
      <w:pPr>
        <w:rPr>
          <w:rFonts w:eastAsiaTheme="minorHAnsi"/>
          <w:sz w:val="28"/>
          <w:szCs w:val="28"/>
          <w:lang w:eastAsia="en-US"/>
        </w:rPr>
      </w:pPr>
      <w:r w:rsidRPr="00874E16">
        <w:rPr>
          <w:rFonts w:eastAsiaTheme="minorHAnsi"/>
          <w:sz w:val="28"/>
          <w:szCs w:val="28"/>
          <w:lang w:eastAsia="en-US"/>
        </w:rPr>
        <w:t xml:space="preserve">      </w:t>
      </w:r>
      <w:r w:rsidR="00874E16">
        <w:rPr>
          <w:rFonts w:eastAsiaTheme="minorHAnsi"/>
          <w:sz w:val="28"/>
          <w:szCs w:val="28"/>
          <w:lang w:eastAsia="en-US"/>
        </w:rPr>
        <w:t xml:space="preserve">     </w:t>
      </w:r>
      <w:r w:rsidRPr="00874E16">
        <w:rPr>
          <w:rFonts w:eastAsiaTheme="minorHAnsi"/>
          <w:sz w:val="28"/>
          <w:szCs w:val="28"/>
          <w:lang w:eastAsia="en-US"/>
        </w:rPr>
        <w:t>В соответствии с Уставом   Бронницкого сельского поселения,</w:t>
      </w:r>
    </w:p>
    <w:p w:rsidR="00127B07" w:rsidRPr="00874E16" w:rsidRDefault="00127B07" w:rsidP="00874E16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74E16">
        <w:rPr>
          <w:rFonts w:eastAsiaTheme="minorHAnsi"/>
          <w:b/>
          <w:sz w:val="28"/>
          <w:szCs w:val="28"/>
          <w:lang w:eastAsia="en-US"/>
        </w:rPr>
        <w:t xml:space="preserve">      </w:t>
      </w:r>
      <w:r w:rsidR="00874E16">
        <w:rPr>
          <w:rFonts w:eastAsiaTheme="minorHAnsi"/>
          <w:b/>
          <w:sz w:val="28"/>
          <w:szCs w:val="28"/>
          <w:lang w:eastAsia="en-US"/>
        </w:rPr>
        <w:t xml:space="preserve">     </w:t>
      </w:r>
      <w:r w:rsidRPr="00874E16">
        <w:rPr>
          <w:rFonts w:eastAsiaTheme="minorHAnsi"/>
          <w:b/>
          <w:sz w:val="28"/>
          <w:szCs w:val="28"/>
          <w:lang w:eastAsia="en-US"/>
        </w:rPr>
        <w:t>Администрация Бронницкого сельского поселения постановляет:</w:t>
      </w:r>
    </w:p>
    <w:p w:rsidR="00874E16" w:rsidRDefault="00874E16" w:rsidP="00874E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127B07" w:rsidRPr="00874E16">
        <w:rPr>
          <w:rFonts w:eastAsiaTheme="minorHAnsi"/>
          <w:sz w:val="28"/>
          <w:szCs w:val="28"/>
          <w:lang w:eastAsia="en-US"/>
        </w:rPr>
        <w:t>Постановление Администрации Брон</w:t>
      </w:r>
      <w:r>
        <w:rPr>
          <w:rFonts w:eastAsiaTheme="minorHAnsi"/>
          <w:sz w:val="28"/>
          <w:szCs w:val="28"/>
          <w:lang w:eastAsia="en-US"/>
        </w:rPr>
        <w:t>ницкого сельского поселения от 30</w:t>
      </w:r>
      <w:r w:rsidR="00127B07" w:rsidRPr="00874E16">
        <w:rPr>
          <w:rFonts w:eastAsiaTheme="minorHAnsi"/>
          <w:sz w:val="28"/>
          <w:szCs w:val="28"/>
          <w:lang w:eastAsia="en-US"/>
        </w:rPr>
        <w:t>.0</w:t>
      </w:r>
      <w:r>
        <w:rPr>
          <w:rFonts w:eastAsiaTheme="minorHAnsi"/>
          <w:sz w:val="28"/>
          <w:szCs w:val="28"/>
          <w:lang w:eastAsia="en-US"/>
        </w:rPr>
        <w:t>3</w:t>
      </w:r>
      <w:r w:rsidR="00127B07" w:rsidRPr="00874E16">
        <w:rPr>
          <w:rFonts w:eastAsiaTheme="minorHAnsi"/>
          <w:sz w:val="28"/>
          <w:szCs w:val="28"/>
          <w:lang w:eastAsia="en-US"/>
        </w:rPr>
        <w:t>.20</w:t>
      </w:r>
      <w:r>
        <w:rPr>
          <w:rFonts w:eastAsiaTheme="minorHAnsi"/>
          <w:sz w:val="28"/>
          <w:szCs w:val="28"/>
          <w:lang w:eastAsia="en-US"/>
        </w:rPr>
        <w:t>20</w:t>
      </w:r>
      <w:r w:rsidR="00127B07" w:rsidRPr="00874E16">
        <w:rPr>
          <w:rFonts w:eastAsiaTheme="minorHAnsi"/>
          <w:sz w:val="28"/>
          <w:szCs w:val="28"/>
          <w:lang w:eastAsia="en-US"/>
        </w:rPr>
        <w:t xml:space="preserve"> года № </w:t>
      </w:r>
      <w:r>
        <w:rPr>
          <w:rFonts w:eastAsiaTheme="minorHAnsi"/>
          <w:sz w:val="28"/>
          <w:szCs w:val="28"/>
          <w:lang w:eastAsia="en-US"/>
        </w:rPr>
        <w:t xml:space="preserve">48 «Об установлении </w:t>
      </w:r>
      <w:r w:rsidR="00127B07" w:rsidRPr="00874E16">
        <w:rPr>
          <w:rFonts w:eastAsiaTheme="minorHAnsi"/>
          <w:sz w:val="28"/>
          <w:szCs w:val="28"/>
          <w:lang w:eastAsia="en-US"/>
        </w:rPr>
        <w:t>на территории Бронницкого сельского поселения осо</w:t>
      </w:r>
      <w:r>
        <w:rPr>
          <w:rFonts w:eastAsiaTheme="minorHAnsi"/>
          <w:sz w:val="28"/>
          <w:szCs w:val="28"/>
          <w:lang w:eastAsia="en-US"/>
        </w:rPr>
        <w:t xml:space="preserve">бого противопожарного режима» (далее - </w:t>
      </w:r>
      <w:r w:rsidR="00127B07" w:rsidRPr="00874E16">
        <w:rPr>
          <w:rFonts w:eastAsiaTheme="minorHAnsi"/>
          <w:sz w:val="28"/>
          <w:szCs w:val="28"/>
          <w:lang w:eastAsia="en-US"/>
        </w:rPr>
        <w:t>Постановление),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27B07" w:rsidRPr="00874E16">
        <w:rPr>
          <w:rFonts w:eastAsiaTheme="minorHAnsi"/>
          <w:sz w:val="28"/>
          <w:szCs w:val="28"/>
          <w:lang w:eastAsia="en-US"/>
        </w:rPr>
        <w:t>отменить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74E16" w:rsidRDefault="00127B07" w:rsidP="00874E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74E16">
        <w:rPr>
          <w:rFonts w:eastAsiaTheme="minorHAnsi"/>
          <w:sz w:val="28"/>
          <w:szCs w:val="28"/>
          <w:lang w:eastAsia="en-US"/>
        </w:rPr>
        <w:t>2. Постановление вступает в силу с момента опубликования.</w:t>
      </w:r>
    </w:p>
    <w:p w:rsidR="00874E16" w:rsidRPr="00874E16" w:rsidRDefault="00127B07" w:rsidP="00874E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74E16">
        <w:rPr>
          <w:rFonts w:eastAsiaTheme="minorHAnsi"/>
          <w:sz w:val="28"/>
          <w:szCs w:val="28"/>
          <w:lang w:eastAsia="en-US"/>
        </w:rPr>
        <w:t>3.</w:t>
      </w:r>
      <w:r w:rsidR="00874E16">
        <w:rPr>
          <w:rFonts w:eastAsiaTheme="minorHAnsi"/>
          <w:sz w:val="28"/>
          <w:szCs w:val="28"/>
          <w:lang w:eastAsia="en-US"/>
        </w:rPr>
        <w:t xml:space="preserve"> </w:t>
      </w:r>
      <w:r w:rsidR="00874E16" w:rsidRPr="00874E16">
        <w:rPr>
          <w:sz w:val="28"/>
          <w:szCs w:val="28"/>
        </w:rPr>
        <w:t xml:space="preserve">Постановление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www.bronnicaadm.ru в разделе «Документы», </w:t>
      </w:r>
      <w:r w:rsidR="00874E16" w:rsidRPr="00874E16">
        <w:rPr>
          <w:rFonts w:eastAsiaTheme="minorHAnsi"/>
          <w:sz w:val="28"/>
          <w:szCs w:val="28"/>
          <w:lang w:eastAsia="en-US"/>
        </w:rPr>
        <w:t>в разделе «Противопожарная безопасность»</w:t>
      </w:r>
      <w:r w:rsidR="00874E16" w:rsidRPr="00874E16">
        <w:rPr>
          <w:sz w:val="28"/>
          <w:szCs w:val="28"/>
        </w:rPr>
        <w:t>.</w:t>
      </w:r>
    </w:p>
    <w:p w:rsidR="00127B07" w:rsidRPr="00874E16" w:rsidRDefault="00127B07" w:rsidP="00874E16">
      <w:pPr>
        <w:jc w:val="both"/>
        <w:rPr>
          <w:rFonts w:eastAsiaTheme="minorHAnsi"/>
          <w:sz w:val="28"/>
          <w:szCs w:val="28"/>
          <w:lang w:eastAsia="en-US"/>
        </w:rPr>
      </w:pPr>
    </w:p>
    <w:p w:rsidR="00127B07" w:rsidRPr="00874E16" w:rsidRDefault="00127B07" w:rsidP="00127B07">
      <w:pPr>
        <w:rPr>
          <w:rFonts w:eastAsiaTheme="minorHAnsi"/>
          <w:sz w:val="28"/>
          <w:szCs w:val="28"/>
          <w:lang w:eastAsia="en-US"/>
        </w:rPr>
      </w:pPr>
    </w:p>
    <w:p w:rsidR="00874E16" w:rsidRDefault="00874E16">
      <w:pPr>
        <w:rPr>
          <w:rFonts w:eastAsiaTheme="minorHAnsi"/>
          <w:sz w:val="28"/>
          <w:szCs w:val="28"/>
          <w:lang w:eastAsia="en-US"/>
        </w:rPr>
      </w:pPr>
    </w:p>
    <w:p w:rsidR="00642101" w:rsidRPr="00874E16" w:rsidRDefault="00127B07">
      <w:pPr>
        <w:rPr>
          <w:rFonts w:eastAsiaTheme="minorHAnsi"/>
          <w:sz w:val="28"/>
          <w:szCs w:val="28"/>
          <w:lang w:eastAsia="en-US"/>
        </w:rPr>
        <w:sectPr w:rsidR="00642101" w:rsidRPr="00874E16" w:rsidSect="00874E16">
          <w:headerReference w:type="default" r:id="rId7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 w:rsidRPr="00874E16">
        <w:rPr>
          <w:rFonts w:eastAsiaTheme="minorHAnsi"/>
          <w:sz w:val="28"/>
          <w:szCs w:val="28"/>
          <w:lang w:eastAsia="en-US"/>
        </w:rPr>
        <w:t xml:space="preserve">Глава сельского </w:t>
      </w:r>
      <w:proofErr w:type="gramStart"/>
      <w:r w:rsidRPr="00874E16">
        <w:rPr>
          <w:rFonts w:eastAsiaTheme="minorHAnsi"/>
          <w:sz w:val="28"/>
          <w:szCs w:val="28"/>
          <w:lang w:eastAsia="en-US"/>
        </w:rPr>
        <w:t xml:space="preserve">поселения:   </w:t>
      </w:r>
      <w:proofErr w:type="gramEnd"/>
      <w:r w:rsidRPr="00874E16">
        <w:rPr>
          <w:rFonts w:eastAsiaTheme="minorHAnsi"/>
          <w:sz w:val="28"/>
          <w:szCs w:val="28"/>
          <w:lang w:eastAsia="en-US"/>
        </w:rPr>
        <w:t xml:space="preserve">                                       </w:t>
      </w:r>
      <w:r w:rsidR="009916B0">
        <w:rPr>
          <w:rFonts w:eastAsiaTheme="minorHAnsi"/>
          <w:sz w:val="28"/>
          <w:szCs w:val="28"/>
          <w:lang w:eastAsia="en-US"/>
        </w:rPr>
        <w:t xml:space="preserve">               </w:t>
      </w:r>
      <w:r w:rsidR="00874E16">
        <w:rPr>
          <w:rFonts w:eastAsiaTheme="minorHAnsi"/>
          <w:sz w:val="28"/>
          <w:szCs w:val="28"/>
          <w:lang w:eastAsia="en-US"/>
        </w:rPr>
        <w:t xml:space="preserve">    </w:t>
      </w:r>
      <w:r w:rsidRPr="00874E16">
        <w:rPr>
          <w:rFonts w:eastAsiaTheme="minorHAnsi"/>
          <w:sz w:val="28"/>
          <w:szCs w:val="28"/>
          <w:lang w:eastAsia="en-US"/>
        </w:rPr>
        <w:t xml:space="preserve">  </w:t>
      </w:r>
      <w:proofErr w:type="spellStart"/>
      <w:r w:rsidRPr="00874E16">
        <w:rPr>
          <w:rFonts w:eastAsiaTheme="minorHAnsi"/>
          <w:sz w:val="28"/>
          <w:szCs w:val="28"/>
          <w:lang w:eastAsia="en-US"/>
        </w:rPr>
        <w:t>С.Г</w:t>
      </w:r>
      <w:proofErr w:type="spellEnd"/>
      <w:r w:rsidRPr="00874E16">
        <w:rPr>
          <w:rFonts w:eastAsiaTheme="minorHAnsi"/>
          <w:sz w:val="28"/>
          <w:szCs w:val="28"/>
          <w:lang w:eastAsia="en-US"/>
        </w:rPr>
        <w:t>.</w:t>
      </w:r>
      <w:r w:rsidR="009916B0">
        <w:rPr>
          <w:rFonts w:eastAsiaTheme="minorHAnsi"/>
          <w:sz w:val="28"/>
          <w:szCs w:val="28"/>
          <w:lang w:eastAsia="en-US"/>
        </w:rPr>
        <w:t xml:space="preserve"> </w:t>
      </w:r>
      <w:r w:rsidR="007C237C">
        <w:rPr>
          <w:rFonts w:eastAsiaTheme="minorHAnsi"/>
          <w:sz w:val="28"/>
          <w:szCs w:val="28"/>
          <w:lang w:eastAsia="en-US"/>
        </w:rPr>
        <w:t>Васильева</w:t>
      </w:r>
    </w:p>
    <w:p w:rsidR="00874E16" w:rsidRPr="00874E16" w:rsidRDefault="00874E16" w:rsidP="00874E16">
      <w:pPr>
        <w:rPr>
          <w:sz w:val="28"/>
          <w:szCs w:val="28"/>
        </w:rPr>
      </w:pPr>
    </w:p>
    <w:p w:rsidR="00874E16" w:rsidRPr="00874E16" w:rsidRDefault="00874E16" w:rsidP="00874E16">
      <w:pPr>
        <w:rPr>
          <w:sz w:val="28"/>
          <w:szCs w:val="28"/>
        </w:rPr>
      </w:pPr>
    </w:p>
    <w:p w:rsidR="00874E16" w:rsidRPr="00874E16" w:rsidRDefault="00874E16" w:rsidP="00874E16">
      <w:pPr>
        <w:rPr>
          <w:sz w:val="28"/>
          <w:szCs w:val="28"/>
        </w:rPr>
      </w:pPr>
    </w:p>
    <w:p w:rsidR="00874E16" w:rsidRPr="00874E16" w:rsidRDefault="00874E16" w:rsidP="00874E16">
      <w:pPr>
        <w:rPr>
          <w:sz w:val="28"/>
          <w:szCs w:val="28"/>
        </w:rPr>
      </w:pPr>
      <w:bookmarkStart w:id="0" w:name="_GoBack"/>
      <w:bookmarkEnd w:id="0"/>
    </w:p>
    <w:p w:rsidR="00874E16" w:rsidRDefault="00874E16" w:rsidP="00874E16">
      <w:pPr>
        <w:rPr>
          <w:sz w:val="28"/>
          <w:szCs w:val="28"/>
        </w:rPr>
      </w:pPr>
    </w:p>
    <w:p w:rsidR="00642101" w:rsidRPr="00874E16" w:rsidRDefault="00874E16" w:rsidP="00874E16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642101" w:rsidRPr="00874E16" w:rsidSect="00053B6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8CA" w:rsidRDefault="001108CA" w:rsidP="001F79BA">
      <w:r>
        <w:separator/>
      </w:r>
    </w:p>
  </w:endnote>
  <w:endnote w:type="continuationSeparator" w:id="0">
    <w:p w:rsidR="001108CA" w:rsidRDefault="001108CA" w:rsidP="001F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8CA" w:rsidRDefault="001108CA" w:rsidP="001F79BA">
      <w:r>
        <w:separator/>
      </w:r>
    </w:p>
  </w:footnote>
  <w:footnote w:type="continuationSeparator" w:id="0">
    <w:p w:rsidR="001108CA" w:rsidRDefault="001108CA" w:rsidP="001F7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9BA" w:rsidRDefault="005E3133">
    <w:pPr>
      <w:pStyle w:val="a6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AA"/>
    <w:rsid w:val="00046BBF"/>
    <w:rsid w:val="00053B62"/>
    <w:rsid w:val="000D4616"/>
    <w:rsid w:val="000D66D7"/>
    <w:rsid w:val="000F4AA7"/>
    <w:rsid w:val="001108CA"/>
    <w:rsid w:val="00127B07"/>
    <w:rsid w:val="001A01B5"/>
    <w:rsid w:val="001B5208"/>
    <w:rsid w:val="001F79BA"/>
    <w:rsid w:val="00203B45"/>
    <w:rsid w:val="00227066"/>
    <w:rsid w:val="002337DB"/>
    <w:rsid w:val="00292613"/>
    <w:rsid w:val="003635B2"/>
    <w:rsid w:val="00506103"/>
    <w:rsid w:val="00535439"/>
    <w:rsid w:val="005D6A88"/>
    <w:rsid w:val="005E0486"/>
    <w:rsid w:val="005E3133"/>
    <w:rsid w:val="00642101"/>
    <w:rsid w:val="006530AA"/>
    <w:rsid w:val="0068539A"/>
    <w:rsid w:val="00751BD2"/>
    <w:rsid w:val="007C237C"/>
    <w:rsid w:val="00874E16"/>
    <w:rsid w:val="009916B0"/>
    <w:rsid w:val="00BC7E67"/>
    <w:rsid w:val="00C812F4"/>
    <w:rsid w:val="00E53B64"/>
    <w:rsid w:val="00ED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19AEE-B9EF-481A-A593-7223ABEF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30AA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0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053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421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853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53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F79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7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F79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79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Иванов</dc:creator>
  <cp:keywords/>
  <dc:description/>
  <cp:lastModifiedBy>Юля</cp:lastModifiedBy>
  <cp:revision>2</cp:revision>
  <cp:lastPrinted>2017-01-31T14:45:00Z</cp:lastPrinted>
  <dcterms:created xsi:type="dcterms:W3CDTF">2020-05-19T08:56:00Z</dcterms:created>
  <dcterms:modified xsi:type="dcterms:W3CDTF">2020-05-19T08:56:00Z</dcterms:modified>
</cp:coreProperties>
</file>